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Metodo Risolutivo – Problemi con Frazioni</w:t>
      </w:r>
    </w:p>
    <w:p>
      <w:pPr>
        <w:pStyle w:val="Heading2"/>
      </w:pPr>
      <w:r>
        <w:t>INTRODUZIONE</w:t>
      </w:r>
    </w:p>
    <w:p>
      <w:r>
        <w:t>Questo metodo serve per risolvere problemi con frazioni, quantità, vendite, resti, indagini statistiche e situazioni in cui il totale viene diviso in parti. Segui sempre l’ordine dei passaggi.</w:t>
      </w:r>
    </w:p>
    <w:p>
      <w:pPr>
        <w:pStyle w:val="Heading2"/>
      </w:pPr>
      <w:r>
        <w:t>1️⃣ IDENTIFICA IL TUTTO</w:t>
      </w:r>
    </w:p>
    <w:p>
      <w:r>
        <w:t>Chiediti: “Qual è la quantità totale di cui parla il problema?”</w:t>
      </w:r>
    </w:p>
    <w:p>
      <w:r>
        <w:t>Scrivi sempre:</w:t>
      </w:r>
    </w:p>
    <w:p>
      <w:r>
        <w:t>Sia x = ________________________________</w:t>
      </w:r>
    </w:p>
    <w:p>
      <w:pPr>
        <w:pStyle w:val="Heading2"/>
      </w:pPr>
      <w:r>
        <w:t>2️⃣ TRADUCI OGNI FRASE IN MATEMATICA</w:t>
      </w:r>
    </w:p>
    <w:p>
      <w:r>
        <w:t>Ogni informazione diventa una frazione del totale o del resto.</w:t>
      </w:r>
    </w:p>
    <w:p>
      <w:r>
        <w:t>Regole utili:</w:t>
      </w:r>
    </w:p>
    <w:p>
      <w:r>
        <w:t>- Se dice '1/5 del totale' ⇒ (1/5)x</w:t>
      </w:r>
    </w:p>
    <w:p>
      <w:r>
        <w:t>- Se dice '1/2 del resto' ⇒ (1/2) × (quantità rimasta)</w:t>
      </w:r>
    </w:p>
    <w:p>
      <w:r>
        <w:t>- Scrivi sempre ciò che viene tolto e ciò che rimane.</w:t>
      </w:r>
    </w:p>
    <w:p>
      <w:pPr>
        <w:pStyle w:val="Heading2"/>
      </w:pPr>
      <w:r>
        <w:t>3️⃣ COMPLETA LA TABELLA DEI PASSAGGI</w:t>
      </w:r>
    </w:p>
    <w:p>
      <w:r>
        <w:t>Usa una riga per ogni operazione del testo.</w:t>
      </w:r>
    </w:p>
    <w:p/>
    <w:p>
      <w:r>
        <w:t>Passaggio | Cosa accade | Frazione | Quantità calcolata | Quantità che rimane</w:t>
      </w:r>
    </w:p>
    <w:p>
      <w:r>
        <w:t>1 | __________________________________ | ______ | __________________ | __________________</w:t>
      </w:r>
    </w:p>
    <w:p>
      <w:r>
        <w:t>2 | __________________________________ | ______ | __________________ | __________________</w:t>
      </w:r>
    </w:p>
    <w:p>
      <w:r>
        <w:t>3 | __________________________________ | ______ | __________________ | __________________</w:t>
      </w:r>
    </w:p>
    <w:p>
      <w:r>
        <w:t>4 | __________________________________ | ______ | __________________ | __________________</w:t>
      </w:r>
    </w:p>
    <w:p>
      <w:pPr>
        <w:pStyle w:val="Heading2"/>
      </w:pPr>
      <w:r>
        <w:t>4️⃣ USA L’INFORMAZIONE FINALE</w:t>
      </w:r>
    </w:p>
    <w:p>
      <w:r>
        <w:t>L’ultima frase del problema dice quanto resta oppure quanto vale una parte.</w:t>
      </w:r>
    </w:p>
    <w:p>
      <w:r>
        <w:t>Collega questa informazione all’ultima quantità della tabella.</w:t>
      </w:r>
    </w:p>
    <w:p>
      <w:r>
        <w:t>Esempio:</w:t>
      </w:r>
    </w:p>
    <w:p>
      <w:r>
        <w:t>La quantità finale è: ____________________</w:t>
      </w:r>
    </w:p>
    <w:p>
      <w:pPr>
        <w:pStyle w:val="Heading2"/>
      </w:pPr>
      <w:r>
        <w:t>5️⃣ IMPOSTA L’EQUAZIONE</w:t>
      </w:r>
    </w:p>
    <w:p>
      <w:r>
        <w:t>Scrivi:</w:t>
      </w:r>
    </w:p>
    <w:p>
      <w:r>
        <w:t>___________________________ = ______________________</w:t>
      </w:r>
    </w:p>
    <w:p>
      <w:r>
        <w:t>Risolvi per trovare x (il totale iniziale).</w:t>
      </w:r>
    </w:p>
    <w:p>
      <w:r>
        <w:t>x = ________________________</w:t>
      </w:r>
    </w:p>
    <w:p>
      <w:pPr>
        <w:pStyle w:val="Heading2"/>
      </w:pPr>
      <w:r>
        <w:t>6️⃣ SCRIVI LA RISPOSTA</w:t>
      </w:r>
    </w:p>
    <w:p>
      <w:r>
        <w:t>Completa sempre con una frase:</w:t>
      </w:r>
    </w:p>
    <w:p>
      <w:r>
        <w:t>Risposta: ________________________________________________</w:t>
      </w:r>
    </w:p>
    <w:p>
      <w:pPr>
        <w:pStyle w:val="Heading2"/>
      </w:pPr>
      <w:r>
        <w:t>ESEMPIO GUIDA (come riferimento)</w:t>
      </w:r>
    </w:p>
    <w:p>
      <w:r>
        <w:t>Totale = x</w:t>
      </w:r>
    </w:p>
    <w:p>
      <w:r>
        <w:t>1) Vende 1/5 ⇒ rimane 4/5 x</w:t>
      </w:r>
    </w:p>
    <w:p>
      <w:r>
        <w:t>2) Vende 1/2 del resto ⇒ rimane 2/5 x</w:t>
      </w:r>
    </w:p>
    <w:p>
      <w:r>
        <w:t>3) Vende 1/3 del resto ⇒ rimane 4/15 x</w:t>
      </w:r>
    </w:p>
    <w:p>
      <w:r>
        <w:t>Dato finale: rimangono 16 ⇒ (4/15)x = 16 ⇒ x = 60.</w:t>
      </w:r>
    </w:p>
    <w:p>
      <w:r>
        <w:t>Risposta: il totale era 60 unità.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